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AA288" w14:textId="77777777" w:rsidR="00E11176" w:rsidRDefault="001602D2">
      <w:pPr>
        <w:pStyle w:val="Heading1"/>
        <w:ind w:left="4"/>
      </w:pPr>
      <w:r w:rsidRPr="0092067B">
        <w:rPr>
          <w:sz w:val="36"/>
          <w:szCs w:val="28"/>
        </w:rPr>
        <w:t xml:space="preserve">Bristol u3a - Member Code of Conduct  </w:t>
      </w:r>
    </w:p>
    <w:p w14:paraId="5A8A18FE" w14:textId="77777777" w:rsidR="00E11176" w:rsidRDefault="001602D2">
      <w:pPr>
        <w:spacing w:line="259" w:lineRule="auto"/>
        <w:ind w:left="0" w:firstLine="0"/>
      </w:pPr>
      <w:r>
        <w:rPr>
          <w:b/>
          <w:color w:val="1B5B9A"/>
          <w:sz w:val="32"/>
        </w:rPr>
        <w:t xml:space="preserve"> </w:t>
      </w:r>
    </w:p>
    <w:tbl>
      <w:tblPr>
        <w:tblStyle w:val="TableGrid"/>
        <w:tblW w:w="9014" w:type="dxa"/>
        <w:tblInd w:w="5" w:type="dxa"/>
        <w:tblCellMar>
          <w:top w:w="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32"/>
        <w:gridCol w:w="2578"/>
        <w:gridCol w:w="2227"/>
        <w:gridCol w:w="1877"/>
      </w:tblGrid>
      <w:tr w:rsidR="00E11176" w14:paraId="18E03F6A" w14:textId="77777777">
        <w:trPr>
          <w:trHeight w:val="51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9D17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Created Author/Date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6CDE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>Reviewed/</w:t>
            </w:r>
            <w:proofErr w:type="gramStart"/>
            <w:r>
              <w:rPr>
                <w:sz w:val="22"/>
              </w:rPr>
              <w:t>Updated  Author</w:t>
            </w:r>
            <w:proofErr w:type="gramEnd"/>
            <w:r>
              <w:rPr>
                <w:sz w:val="22"/>
              </w:rPr>
              <w:t xml:space="preserve">/Date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880C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Approved By Exec. Comte.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F088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Review Date </w:t>
            </w:r>
          </w:p>
        </w:tc>
      </w:tr>
      <w:tr w:rsidR="00E11176" w14:paraId="26049E36" w14:textId="77777777">
        <w:trPr>
          <w:trHeight w:val="26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8D36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IB 04/08/22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4A4D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IB 08/09/22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4536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01/11/22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0F46" w14:textId="77777777" w:rsidR="00E11176" w:rsidRDefault="001602D2">
            <w:pPr>
              <w:spacing w:line="259" w:lineRule="auto"/>
              <w:ind w:left="0" w:firstLine="0"/>
            </w:pPr>
            <w:r>
              <w:rPr>
                <w:sz w:val="22"/>
              </w:rPr>
              <w:t xml:space="preserve">01/11/25 </w:t>
            </w:r>
          </w:p>
        </w:tc>
      </w:tr>
      <w:tr w:rsidR="00E11176" w14:paraId="495A35E5" w14:textId="77777777">
        <w:trPr>
          <w:trHeight w:val="269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56C9" w14:textId="77777777" w:rsidR="00E11176" w:rsidRDefault="001602D2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ab/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657" w14:textId="7C84B014" w:rsidR="00E11176" w:rsidRDefault="00FA3963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 xml:space="preserve">LG </w:t>
            </w:r>
            <w:r w:rsidR="00C83495">
              <w:rPr>
                <w:rFonts w:ascii="Cambria" w:eastAsia="Cambria" w:hAnsi="Cambria" w:cs="Cambria"/>
                <w:sz w:val="22"/>
              </w:rPr>
              <w:t>15/04/26</w:t>
            </w:r>
            <w:r w:rsidR="001602D2">
              <w:rPr>
                <w:rFonts w:ascii="Cambria" w:eastAsia="Cambria" w:hAnsi="Cambria" w:cs="Cambria"/>
                <w:sz w:val="22"/>
              </w:rPr>
              <w:tab/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DFB9" w14:textId="23B32A9F" w:rsidR="00E11176" w:rsidRDefault="001602D2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ab/>
            </w:r>
            <w:r w:rsidR="00C83495">
              <w:rPr>
                <w:rFonts w:ascii="Cambria" w:eastAsia="Cambria" w:hAnsi="Cambria" w:cs="Cambria"/>
                <w:sz w:val="22"/>
              </w:rPr>
              <w:t>July 2026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710" w14:textId="6C59F201" w:rsidR="00E11176" w:rsidRDefault="00C83495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>July 2029</w:t>
            </w:r>
            <w:r w:rsidR="001602D2">
              <w:rPr>
                <w:rFonts w:ascii="Cambria" w:eastAsia="Cambria" w:hAnsi="Cambria" w:cs="Cambria"/>
                <w:sz w:val="22"/>
              </w:rPr>
              <w:tab/>
            </w:r>
          </w:p>
        </w:tc>
      </w:tr>
      <w:tr w:rsidR="00E11176" w14:paraId="62A15086" w14:textId="77777777">
        <w:trPr>
          <w:trHeight w:val="269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7E2A" w14:textId="77777777" w:rsidR="00E11176" w:rsidRDefault="001602D2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ab/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E148" w14:textId="77777777" w:rsidR="00E11176" w:rsidRDefault="001602D2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ab/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60B3" w14:textId="77777777" w:rsidR="00E11176" w:rsidRDefault="001602D2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ab/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8D3" w14:textId="77777777" w:rsidR="00E11176" w:rsidRDefault="001602D2">
            <w:pPr>
              <w:spacing w:line="259" w:lineRule="auto"/>
              <w:ind w:left="0" w:firstLine="0"/>
            </w:pPr>
            <w:r>
              <w:rPr>
                <w:rFonts w:ascii="Cambria" w:eastAsia="Cambria" w:hAnsi="Cambria" w:cs="Cambria"/>
                <w:sz w:val="22"/>
              </w:rPr>
              <w:tab/>
            </w:r>
          </w:p>
        </w:tc>
      </w:tr>
    </w:tbl>
    <w:p w14:paraId="619B17D8" w14:textId="77777777" w:rsidR="00E11176" w:rsidRDefault="001602D2">
      <w:pPr>
        <w:spacing w:after="452"/>
        <w:ind w:left="8"/>
      </w:pPr>
      <w:r>
        <w:t xml:space="preserve">The member code of conduct broadly sets out the standards of behaviour expected from each Bristol u3a member.  </w:t>
      </w:r>
    </w:p>
    <w:p w14:paraId="15EE9A47" w14:textId="77777777" w:rsidR="00E11176" w:rsidRPr="0092067B" w:rsidRDefault="001602D2" w:rsidP="0092067B">
      <w:pPr>
        <w:pStyle w:val="Heading2"/>
        <w:rPr>
          <w:b/>
          <w:bCs/>
        </w:rPr>
      </w:pPr>
      <w:r w:rsidRPr="0092067B">
        <w:rPr>
          <w:b/>
          <w:bCs/>
          <w:sz w:val="40"/>
          <w:szCs w:val="40"/>
        </w:rPr>
        <w:t>Scope</w:t>
      </w:r>
      <w:r w:rsidRPr="0092067B">
        <w:rPr>
          <w:b/>
          <w:bCs/>
        </w:rPr>
        <w:t xml:space="preserve">  </w:t>
      </w:r>
    </w:p>
    <w:p w14:paraId="7DA16357" w14:textId="77777777" w:rsidR="00E11176" w:rsidRDefault="001602D2">
      <w:pPr>
        <w:spacing w:after="505"/>
        <w:ind w:left="8"/>
      </w:pPr>
      <w:r>
        <w:t xml:space="preserve">Relevant to all Bristol u3a members.  </w:t>
      </w:r>
    </w:p>
    <w:p w14:paraId="23CEDF0D" w14:textId="77777777" w:rsidR="0092067B" w:rsidRPr="0092067B" w:rsidRDefault="001602D2">
      <w:pPr>
        <w:ind w:left="8"/>
        <w:rPr>
          <w:sz w:val="28"/>
          <w:szCs w:val="28"/>
        </w:rPr>
      </w:pPr>
      <w:r w:rsidRPr="0092067B">
        <w:rPr>
          <w:rStyle w:val="Heading2Char"/>
          <w:b/>
          <w:bCs/>
          <w:sz w:val="36"/>
          <w:szCs w:val="36"/>
        </w:rPr>
        <w:t>Code of Conduct</w:t>
      </w:r>
      <w:r w:rsidRPr="0092067B">
        <w:rPr>
          <w:b/>
          <w:color w:val="1B5B9A"/>
          <w:sz w:val="44"/>
          <w:szCs w:val="36"/>
        </w:rPr>
        <w:t xml:space="preserve"> </w:t>
      </w:r>
    </w:p>
    <w:p w14:paraId="336D00BC" w14:textId="6C42D14B" w:rsidR="00E11176" w:rsidRPr="00C83495" w:rsidRDefault="001602D2" w:rsidP="0092067B">
      <w:pPr>
        <w:pStyle w:val="ListParagraph"/>
        <w:numPr>
          <w:ilvl w:val="0"/>
          <w:numId w:val="1"/>
        </w:numPr>
        <w:rPr>
          <w:b/>
          <w:bCs/>
          <w:color w:val="auto"/>
        </w:rPr>
      </w:pPr>
      <w:r w:rsidRPr="00C83495">
        <w:rPr>
          <w:b/>
          <w:bCs/>
          <w:color w:val="auto"/>
        </w:rPr>
        <w:t xml:space="preserve">Members are expected to </w:t>
      </w:r>
      <w:proofErr w:type="gramStart"/>
      <w:r w:rsidRPr="00C83495">
        <w:rPr>
          <w:b/>
          <w:bCs/>
          <w:color w:val="auto"/>
        </w:rPr>
        <w:t>treat each other with dignity and respect at all times</w:t>
      </w:r>
      <w:proofErr w:type="gramEnd"/>
      <w:r w:rsidRPr="00C83495">
        <w:rPr>
          <w:b/>
          <w:bCs/>
          <w:color w:val="auto"/>
        </w:rPr>
        <w:t xml:space="preserve">, and should always be welcoming of both new and existing members </w:t>
      </w:r>
    </w:p>
    <w:p w14:paraId="77C1F726" w14:textId="671CD34C" w:rsidR="00E11176" w:rsidRPr="00C83495" w:rsidRDefault="00E11176" w:rsidP="0092067B">
      <w:pPr>
        <w:spacing w:line="259" w:lineRule="auto"/>
        <w:ind w:left="0" w:firstLine="70"/>
        <w:rPr>
          <w:b/>
          <w:bCs/>
          <w:color w:val="auto"/>
        </w:rPr>
      </w:pPr>
    </w:p>
    <w:p w14:paraId="67335840" w14:textId="3B2D7777" w:rsidR="00E11176" w:rsidRPr="00C83495" w:rsidRDefault="001602D2" w:rsidP="0092067B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 xml:space="preserve">Bristol champions inclusivity, and all members should strive to ensure that no members suffer disadvantage or less favourable treatment on the basis of </w:t>
      </w:r>
      <w:r w:rsidR="0092067B" w:rsidRPr="00C83495">
        <w:rPr>
          <w:color w:val="auto"/>
        </w:rPr>
        <w:t>nationality or ethnicity</w:t>
      </w:r>
      <w:r w:rsidRPr="00C83495">
        <w:rPr>
          <w:color w:val="auto"/>
        </w:rPr>
        <w:t>, sexuality</w:t>
      </w:r>
      <w:r w:rsidR="0092067B" w:rsidRPr="00C83495">
        <w:rPr>
          <w:color w:val="auto"/>
        </w:rPr>
        <w:t xml:space="preserve"> or sexual orientation</w:t>
      </w:r>
      <w:r w:rsidRPr="00C83495">
        <w:rPr>
          <w:color w:val="auto"/>
        </w:rPr>
        <w:t xml:space="preserve">, gender, disability, religion, age, or belief, or for any other discriminatory reason </w:t>
      </w:r>
    </w:p>
    <w:p w14:paraId="5C533AEE" w14:textId="77777777" w:rsidR="0092067B" w:rsidRPr="00C83495" w:rsidRDefault="0092067B" w:rsidP="0092067B">
      <w:pPr>
        <w:pStyle w:val="ListParagraph"/>
        <w:rPr>
          <w:color w:val="auto"/>
        </w:rPr>
      </w:pPr>
    </w:p>
    <w:p w14:paraId="5985ADB9" w14:textId="1F2EED3B" w:rsidR="0092067B" w:rsidRPr="00C83495" w:rsidRDefault="00674A6D" w:rsidP="0092067B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>Members should n</w:t>
      </w:r>
      <w:r w:rsidR="0092067B" w:rsidRPr="00C83495">
        <w:rPr>
          <w:color w:val="auto"/>
        </w:rPr>
        <w:t>ever take photographs</w:t>
      </w:r>
      <w:r w:rsidR="00B12D9E">
        <w:rPr>
          <w:color w:val="auto"/>
        </w:rPr>
        <w:t xml:space="preserve">, </w:t>
      </w:r>
      <w:r w:rsidR="0092067B" w:rsidRPr="00C83495">
        <w:rPr>
          <w:color w:val="auto"/>
        </w:rPr>
        <w:t xml:space="preserve">make videos of members </w:t>
      </w:r>
      <w:r w:rsidR="00B12D9E">
        <w:rPr>
          <w:color w:val="auto"/>
        </w:rPr>
        <w:t xml:space="preserve">or </w:t>
      </w:r>
      <w:r w:rsidR="00E64AC4">
        <w:rPr>
          <w:color w:val="auto"/>
        </w:rPr>
        <w:t xml:space="preserve">tape group conversations </w:t>
      </w:r>
      <w:r w:rsidR="0092067B" w:rsidRPr="00C83495">
        <w:rPr>
          <w:color w:val="auto"/>
        </w:rPr>
        <w:t>without their consent.</w:t>
      </w:r>
    </w:p>
    <w:p w14:paraId="2665287C" w14:textId="77777777" w:rsidR="0092067B" w:rsidRPr="00C83495" w:rsidRDefault="0092067B" w:rsidP="0092067B">
      <w:pPr>
        <w:pStyle w:val="ListParagraph"/>
        <w:rPr>
          <w:color w:val="auto"/>
        </w:rPr>
      </w:pPr>
    </w:p>
    <w:p w14:paraId="1ED25091" w14:textId="5195849B" w:rsidR="00674A6D" w:rsidRPr="00C83495" w:rsidRDefault="00AF3524" w:rsidP="00674A6D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>Members should o</w:t>
      </w:r>
      <w:r w:rsidR="0092067B" w:rsidRPr="00C83495">
        <w:rPr>
          <w:color w:val="auto"/>
        </w:rPr>
        <w:t xml:space="preserve">nly use </w:t>
      </w:r>
      <w:r w:rsidR="00674A6D" w:rsidRPr="00C83495">
        <w:rPr>
          <w:color w:val="auto"/>
        </w:rPr>
        <w:t xml:space="preserve">fellow </w:t>
      </w:r>
      <w:r w:rsidR="0092067B" w:rsidRPr="00C83495">
        <w:rPr>
          <w:color w:val="auto"/>
        </w:rPr>
        <w:t>members’ phone numbers or email addresses of members for u3a purposes and never share these details without the member’s permission</w:t>
      </w:r>
      <w:r w:rsidR="00674A6D" w:rsidRPr="00C83495">
        <w:rPr>
          <w:color w:val="auto"/>
        </w:rPr>
        <w:t xml:space="preserve"> (see u3a Data Protection Policy for more guidance)</w:t>
      </w:r>
    </w:p>
    <w:p w14:paraId="21E9BBB2" w14:textId="77777777" w:rsidR="00674A6D" w:rsidRPr="00C83495" w:rsidRDefault="00674A6D" w:rsidP="00674A6D">
      <w:pPr>
        <w:pStyle w:val="ListParagraph"/>
        <w:ind w:firstLine="0"/>
        <w:rPr>
          <w:color w:val="auto"/>
        </w:rPr>
      </w:pPr>
    </w:p>
    <w:p w14:paraId="34CEC5E2" w14:textId="1A3F256F" w:rsidR="0092067B" w:rsidRPr="00C83495" w:rsidRDefault="00674A6D" w:rsidP="0092067B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 xml:space="preserve">Members should </w:t>
      </w:r>
      <w:r w:rsidR="0092067B" w:rsidRPr="00C83495">
        <w:rPr>
          <w:color w:val="auto"/>
        </w:rPr>
        <w:t xml:space="preserve">not engage in </w:t>
      </w:r>
      <w:r w:rsidRPr="00C83495">
        <w:rPr>
          <w:color w:val="auto"/>
        </w:rPr>
        <w:t>any kind of</w:t>
      </w:r>
      <w:r w:rsidR="0092067B" w:rsidRPr="00C83495">
        <w:rPr>
          <w:color w:val="auto"/>
        </w:rPr>
        <w:t xml:space="preserve"> </w:t>
      </w:r>
      <w:r w:rsidR="00AF3524" w:rsidRPr="00C83495">
        <w:rPr>
          <w:color w:val="auto"/>
        </w:rPr>
        <w:t>unwanted</w:t>
      </w:r>
      <w:r w:rsidR="0092067B" w:rsidRPr="00C83495">
        <w:rPr>
          <w:color w:val="auto"/>
        </w:rPr>
        <w:t xml:space="preserve"> touching.</w:t>
      </w:r>
    </w:p>
    <w:p w14:paraId="7B8A3010" w14:textId="4CBB45FA" w:rsidR="0092067B" w:rsidRPr="00C83495" w:rsidRDefault="0092067B" w:rsidP="00674A6D">
      <w:pPr>
        <w:pStyle w:val="ListParagraph"/>
        <w:ind w:firstLine="0"/>
        <w:rPr>
          <w:color w:val="auto"/>
        </w:rPr>
      </w:pPr>
    </w:p>
    <w:p w14:paraId="30DAFE1C" w14:textId="420A5E5E" w:rsidR="0092067B" w:rsidRPr="00C83495" w:rsidRDefault="00674A6D" w:rsidP="00674A6D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>Members should not</w:t>
      </w:r>
      <w:r w:rsidR="0092067B" w:rsidRPr="00C83495">
        <w:rPr>
          <w:color w:val="auto"/>
        </w:rPr>
        <w:t xml:space="preserve"> use, or allow others to use, sexually suggestive, </w:t>
      </w:r>
      <w:r w:rsidRPr="00C83495">
        <w:rPr>
          <w:color w:val="auto"/>
        </w:rPr>
        <w:t>discriminatory</w:t>
      </w:r>
      <w:r w:rsidR="0092067B" w:rsidRPr="00C83495">
        <w:rPr>
          <w:color w:val="auto"/>
        </w:rPr>
        <w:t xml:space="preserve"> or abusive</w:t>
      </w:r>
      <w:r w:rsidRPr="00C83495">
        <w:rPr>
          <w:color w:val="auto"/>
        </w:rPr>
        <w:t xml:space="preserve"> </w:t>
      </w:r>
      <w:r w:rsidR="0092067B" w:rsidRPr="00C83495">
        <w:rPr>
          <w:color w:val="auto"/>
        </w:rPr>
        <w:t>language.</w:t>
      </w:r>
    </w:p>
    <w:p w14:paraId="4764C5F9" w14:textId="77777777" w:rsidR="00A82FF9" w:rsidRPr="00C83495" w:rsidRDefault="00A82FF9" w:rsidP="00A82FF9">
      <w:pPr>
        <w:spacing w:line="259" w:lineRule="auto"/>
        <w:ind w:left="0" w:firstLine="0"/>
        <w:rPr>
          <w:color w:val="auto"/>
        </w:rPr>
      </w:pPr>
    </w:p>
    <w:p w14:paraId="31569C27" w14:textId="6502B8EF" w:rsidR="00A82FF9" w:rsidRPr="00C83495" w:rsidRDefault="00A82FF9" w:rsidP="00A82FF9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 xml:space="preserve">Members are expected to use Bristol u3a’s resources responsibly and only to further our charitable objects </w:t>
      </w:r>
    </w:p>
    <w:p w14:paraId="37CD7B5F" w14:textId="5FD7121B" w:rsidR="00E11176" w:rsidRPr="00C83495" w:rsidRDefault="00E11176" w:rsidP="0092067B">
      <w:pPr>
        <w:spacing w:line="259" w:lineRule="auto"/>
        <w:ind w:left="0" w:firstLine="70"/>
        <w:rPr>
          <w:color w:val="auto"/>
        </w:rPr>
      </w:pPr>
    </w:p>
    <w:p w14:paraId="6102C978" w14:textId="1492E2E8" w:rsidR="00E11176" w:rsidRPr="00C83495" w:rsidRDefault="001602D2" w:rsidP="0092067B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 xml:space="preserve">Members are expected to reflect the current organisational policy of Bristol u3a and abide by our procedures and practices </w:t>
      </w:r>
    </w:p>
    <w:p w14:paraId="7BFCA182" w14:textId="165C70CC" w:rsidR="00E11176" w:rsidRPr="00C83495" w:rsidRDefault="00E11176" w:rsidP="0092067B">
      <w:pPr>
        <w:spacing w:line="259" w:lineRule="auto"/>
        <w:ind w:left="0" w:firstLine="70"/>
        <w:rPr>
          <w:color w:val="auto"/>
        </w:rPr>
      </w:pPr>
    </w:p>
    <w:p w14:paraId="40FF2154" w14:textId="23288743" w:rsidR="00E11176" w:rsidRPr="00C83495" w:rsidRDefault="001602D2" w:rsidP="00AF3524">
      <w:pPr>
        <w:pStyle w:val="ListParagraph"/>
        <w:numPr>
          <w:ilvl w:val="0"/>
          <w:numId w:val="1"/>
        </w:numPr>
        <w:rPr>
          <w:color w:val="auto"/>
        </w:rPr>
      </w:pPr>
      <w:r w:rsidRPr="00C83495">
        <w:rPr>
          <w:color w:val="auto"/>
        </w:rPr>
        <w:t xml:space="preserve">Members must avoid doing anything that could bring Bristol u3a into disrepute or expose it to undue risk. </w:t>
      </w:r>
    </w:p>
    <w:p w14:paraId="13BD174C" w14:textId="77777777" w:rsidR="00AF3524" w:rsidRPr="00C83495" w:rsidRDefault="00AF3524" w:rsidP="00AF3524">
      <w:pPr>
        <w:ind w:left="0" w:firstLine="0"/>
        <w:rPr>
          <w:color w:val="auto"/>
        </w:rPr>
      </w:pPr>
    </w:p>
    <w:p w14:paraId="16AE7646" w14:textId="613ECC0E" w:rsidR="00E11176" w:rsidRDefault="00AF3524">
      <w:pPr>
        <w:ind w:left="8"/>
      </w:pPr>
      <w:r w:rsidRPr="00C83495">
        <w:rPr>
          <w:color w:val="auto"/>
        </w:rPr>
        <w:t>Members are requested to bring all apparent transgressions to the attention of a committee member for investigation.  For further reference, Bristol u3a’s Documents and Policies are shown on the Bristol u3a website:</w:t>
      </w:r>
      <w:r>
        <w:t xml:space="preserve"> </w:t>
      </w:r>
      <w:r>
        <w:rPr>
          <w:color w:val="1154CC"/>
          <w:sz w:val="22"/>
          <w:u w:val="single" w:color="1154CC"/>
        </w:rPr>
        <w:t>Bristol u3a Documents and Policies</w:t>
      </w:r>
      <w:r>
        <w:rPr>
          <w:color w:val="1154CC"/>
          <w:sz w:val="22"/>
        </w:rPr>
        <w:t xml:space="preserve">  </w:t>
      </w:r>
    </w:p>
    <w:p w14:paraId="3DFC1E57" w14:textId="77777777" w:rsidR="00E11176" w:rsidRDefault="001602D2">
      <w:pPr>
        <w:spacing w:line="259" w:lineRule="auto"/>
        <w:ind w:left="0" w:firstLine="0"/>
      </w:pPr>
      <w:r>
        <w:rPr>
          <w:color w:val="1154CC"/>
          <w:sz w:val="22"/>
        </w:rPr>
        <w:t xml:space="preserve"> </w:t>
      </w:r>
    </w:p>
    <w:p w14:paraId="7B7EBE81" w14:textId="17360597" w:rsidR="00E11176" w:rsidRDefault="001602D2" w:rsidP="00BD557A">
      <w:pPr>
        <w:spacing w:after="1775" w:line="259" w:lineRule="auto"/>
        <w:ind w:left="0" w:firstLine="0"/>
      </w:pPr>
      <w:r>
        <w:rPr>
          <w:color w:val="1154CC"/>
          <w:sz w:val="22"/>
        </w:rPr>
        <w:t xml:space="preserve"> </w:t>
      </w:r>
    </w:p>
    <w:sectPr w:rsidR="00E11176" w:rsidSect="00AF3524"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325F"/>
    <w:multiLevelType w:val="hybridMultilevel"/>
    <w:tmpl w:val="3176E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45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176"/>
    <w:rsid w:val="001602D2"/>
    <w:rsid w:val="002A6613"/>
    <w:rsid w:val="002E4ECD"/>
    <w:rsid w:val="00674A6D"/>
    <w:rsid w:val="0085635F"/>
    <w:rsid w:val="0092067B"/>
    <w:rsid w:val="00A63B4E"/>
    <w:rsid w:val="00A82FF9"/>
    <w:rsid w:val="00AF3524"/>
    <w:rsid w:val="00B12D9E"/>
    <w:rsid w:val="00BD557A"/>
    <w:rsid w:val="00C83495"/>
    <w:rsid w:val="00CC3FDD"/>
    <w:rsid w:val="00D702FF"/>
    <w:rsid w:val="00E11176"/>
    <w:rsid w:val="00E64AC4"/>
    <w:rsid w:val="00F5438D"/>
    <w:rsid w:val="00FA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47081"/>
  <w15:docId w15:val="{BB3C2B0A-6744-4869-BB03-AB4FB865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7" w:lineRule="auto"/>
      <w:ind w:left="7" w:hanging="7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1B5B9A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B5B9A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920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20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 Code of Conduct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 Code of Conduct</dc:title>
  <dc:subject/>
  <dc:creator>Architecture 1</dc:creator>
  <cp:keywords/>
  <cp:lastModifiedBy>Richard Johnson</cp:lastModifiedBy>
  <cp:revision>2</cp:revision>
  <dcterms:created xsi:type="dcterms:W3CDTF">2026-07-29T11:03:00Z</dcterms:created>
  <dcterms:modified xsi:type="dcterms:W3CDTF">2026-07-29T11:03:00Z</dcterms:modified>
</cp:coreProperties>
</file>